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75" w:rsidRDefault="00F35675" w:rsidP="00CE73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7304">
        <w:rPr>
          <w:rFonts w:ascii="Times New Roman" w:hAnsi="Times New Roman" w:cs="Times New Roman"/>
          <w:b/>
          <w:bCs/>
          <w:sz w:val="40"/>
          <w:szCs w:val="40"/>
        </w:rPr>
        <w:t>Современная рабо</w:t>
      </w:r>
      <w:r w:rsidR="00915475">
        <w:rPr>
          <w:rFonts w:ascii="Times New Roman" w:hAnsi="Times New Roman" w:cs="Times New Roman"/>
          <w:b/>
          <w:bCs/>
          <w:sz w:val="40"/>
          <w:szCs w:val="40"/>
        </w:rPr>
        <w:t xml:space="preserve">чая программа воспитания </w:t>
      </w:r>
      <w:r w:rsidRPr="00CE7304">
        <w:rPr>
          <w:rFonts w:ascii="Times New Roman" w:hAnsi="Times New Roman" w:cs="Times New Roman"/>
          <w:b/>
          <w:bCs/>
          <w:sz w:val="40"/>
          <w:szCs w:val="40"/>
        </w:rPr>
        <w:t xml:space="preserve"> М</w:t>
      </w:r>
      <w:r w:rsidR="00915475">
        <w:rPr>
          <w:rFonts w:ascii="Times New Roman" w:hAnsi="Times New Roman" w:cs="Times New Roman"/>
          <w:b/>
          <w:bCs/>
          <w:sz w:val="40"/>
          <w:szCs w:val="40"/>
        </w:rPr>
        <w:t>Б</w:t>
      </w:r>
      <w:r w:rsidRPr="00CE7304">
        <w:rPr>
          <w:rFonts w:ascii="Times New Roman" w:hAnsi="Times New Roman" w:cs="Times New Roman"/>
          <w:b/>
          <w:bCs/>
          <w:sz w:val="40"/>
          <w:szCs w:val="40"/>
        </w:rPr>
        <w:t xml:space="preserve">ОУ </w:t>
      </w:r>
      <w:proofErr w:type="spellStart"/>
      <w:r w:rsidR="00915475">
        <w:rPr>
          <w:rFonts w:ascii="Times New Roman" w:hAnsi="Times New Roman" w:cs="Times New Roman"/>
          <w:b/>
          <w:bCs/>
          <w:sz w:val="40"/>
          <w:szCs w:val="40"/>
        </w:rPr>
        <w:t>Творишинская</w:t>
      </w:r>
      <w:proofErr w:type="spellEnd"/>
      <w:r w:rsidR="0091547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E7304">
        <w:rPr>
          <w:rFonts w:ascii="Times New Roman" w:hAnsi="Times New Roman" w:cs="Times New Roman"/>
          <w:b/>
          <w:bCs/>
          <w:sz w:val="40"/>
          <w:szCs w:val="40"/>
        </w:rPr>
        <w:t xml:space="preserve">СОШ </w:t>
      </w:r>
    </w:p>
    <w:p w:rsidR="00F35675" w:rsidRPr="00CE7304" w:rsidRDefault="00F35675" w:rsidP="00CE73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7304">
        <w:rPr>
          <w:rFonts w:ascii="Times New Roman" w:hAnsi="Times New Roman" w:cs="Times New Roman"/>
          <w:b/>
          <w:bCs/>
          <w:sz w:val="40"/>
          <w:szCs w:val="40"/>
        </w:rPr>
        <w:t>на новый 2021-2022 учебный год.</w:t>
      </w:r>
    </w:p>
    <w:p w:rsidR="00F35675" w:rsidRPr="0091547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915475">
        <w:rPr>
          <w:rFonts w:ascii="Times New Roman" w:hAnsi="Times New Roman" w:cs="Times New Roman"/>
          <w:sz w:val="24"/>
          <w:szCs w:val="24"/>
        </w:rPr>
        <w:t>Рабочая программа воспитания разработана в соответствии с действующим законодательством в сфере образования.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СОДЕРЖАНИЕ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1. Особенности организуемого воспитательного процесса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2. Цель и задачи воспитания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 Виды, формы и содержание деятельности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3.1. Модуль «Ключевые общешкольные дела»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3.2. Модуль «Классное руководство»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3.3. Модуль «Курсы внеурочной деятельности»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3.4. Модуль «Школьный урок»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3.5. Модуль «Самоуправление»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3.6. Модуль «Детские общественные объединения»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3.7. Модуль «Экскурсии, экспедиции, походы»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3.8. Модуль «Профориентация»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3.9. Модуль «</w:t>
      </w:r>
      <w:proofErr w:type="gramStart"/>
      <w:r w:rsidRPr="00AF6ED5">
        <w:rPr>
          <w:rFonts w:ascii="Times New Roman" w:hAnsi="Times New Roman" w:cs="Times New Roman"/>
          <w:sz w:val="24"/>
          <w:szCs w:val="24"/>
        </w:rPr>
        <w:t>Школьные</w:t>
      </w:r>
      <w:proofErr w:type="gramEnd"/>
      <w:r w:rsidRPr="00AF6ED5">
        <w:rPr>
          <w:rFonts w:ascii="Times New Roman" w:hAnsi="Times New Roman" w:cs="Times New Roman"/>
          <w:sz w:val="24"/>
          <w:szCs w:val="24"/>
        </w:rPr>
        <w:t xml:space="preserve"> медиа»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3.10. Модуль «Организация предметно-эстетической среды»</w:t>
      </w:r>
    </w:p>
    <w:p w:rsidR="00F3567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3.11. Модуль «Работа с родителями»</w:t>
      </w:r>
    </w:p>
    <w:p w:rsidR="00AF6ED5" w:rsidRDefault="00AF6ED5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3.12 Модуль «Духовно-нравственное и военно-патриотическое воспитание»</w:t>
      </w:r>
    </w:p>
    <w:p w:rsidR="00AF6ED5" w:rsidRPr="00AF6ED5" w:rsidRDefault="00AF6ED5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3.13 Модуль «Профилактика»</w:t>
      </w:r>
    </w:p>
    <w:p w:rsidR="00F35675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Раздел 4. Основные направления самоанализа воспитательной работы</w:t>
      </w:r>
    </w:p>
    <w:p w:rsidR="00CE7304" w:rsidRPr="00AF6ED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AF6ED5">
        <w:rPr>
          <w:rFonts w:ascii="Times New Roman" w:hAnsi="Times New Roman" w:cs="Times New Roman"/>
          <w:sz w:val="24"/>
          <w:szCs w:val="24"/>
        </w:rPr>
        <w:t>5.</w:t>
      </w:r>
      <w:r w:rsidR="002F6D17" w:rsidRPr="00AF6ED5">
        <w:rPr>
          <w:rFonts w:ascii="Times New Roman" w:hAnsi="Times New Roman" w:cs="Times New Roman"/>
          <w:sz w:val="24"/>
          <w:szCs w:val="24"/>
        </w:rPr>
        <w:t xml:space="preserve"> </w:t>
      </w:r>
      <w:r w:rsidRPr="00AF6ED5">
        <w:rPr>
          <w:rFonts w:ascii="Times New Roman" w:hAnsi="Times New Roman" w:cs="Times New Roman"/>
          <w:sz w:val="24"/>
          <w:szCs w:val="24"/>
        </w:rPr>
        <w:t>Приложение: Ежегодный календарный план вос</w:t>
      </w:r>
      <w:r w:rsidR="002F6D17" w:rsidRPr="00AF6ED5">
        <w:rPr>
          <w:rFonts w:ascii="Times New Roman" w:hAnsi="Times New Roman" w:cs="Times New Roman"/>
          <w:sz w:val="24"/>
          <w:szCs w:val="24"/>
        </w:rPr>
        <w:t>питательной работы в М</w:t>
      </w:r>
      <w:r w:rsidR="00AF6ED5">
        <w:rPr>
          <w:rFonts w:ascii="Times New Roman" w:hAnsi="Times New Roman" w:cs="Times New Roman"/>
          <w:sz w:val="24"/>
          <w:szCs w:val="24"/>
        </w:rPr>
        <w:t>Б</w:t>
      </w:r>
      <w:r w:rsidR="002F6D17" w:rsidRPr="00AF6ED5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AF6ED5">
        <w:rPr>
          <w:rFonts w:ascii="Times New Roman" w:hAnsi="Times New Roman" w:cs="Times New Roman"/>
          <w:sz w:val="24"/>
          <w:szCs w:val="24"/>
        </w:rPr>
        <w:t>Творишинская</w:t>
      </w:r>
      <w:proofErr w:type="spellEnd"/>
      <w:r w:rsidR="00AF6ED5">
        <w:rPr>
          <w:rFonts w:ascii="Times New Roman" w:hAnsi="Times New Roman" w:cs="Times New Roman"/>
          <w:sz w:val="24"/>
          <w:szCs w:val="24"/>
        </w:rPr>
        <w:t xml:space="preserve">  </w:t>
      </w:r>
      <w:r w:rsidR="002F6D17" w:rsidRPr="00AF6ED5">
        <w:rPr>
          <w:rFonts w:ascii="Times New Roman" w:hAnsi="Times New Roman" w:cs="Times New Roman"/>
          <w:sz w:val="24"/>
          <w:szCs w:val="24"/>
        </w:rPr>
        <w:t xml:space="preserve">СОШ </w:t>
      </w:r>
    </w:p>
    <w:p w:rsidR="00B65679" w:rsidRDefault="00B65679" w:rsidP="00F35675"/>
    <w:p w:rsidR="00B65679" w:rsidRPr="00F35675" w:rsidRDefault="00B65679" w:rsidP="00F35675"/>
    <w:p w:rsidR="00F35675" w:rsidRPr="00CE7304" w:rsidRDefault="00F35675" w:rsidP="00CE7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0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Настоящая программа является обязательной частью Программа воспитания основных образовательных программ.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нормативными документами (далее – Программа):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года № 273 – ФЗ;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Федеральный закон о внесении изменений в Федеральный закон «Об образовании в Российской Федерации» по вопросам воспитания обучающихся» (принят Госдумой 22.07.2020 г., одобрен Советом Федерации 24.07.2020 г.);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«Примерная программа воспитания» (протокол от 2 июня 2020 г. № 2/20) Решения федерального учебно-методического объединения по общему образованию;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 </w:t>
      </w:r>
      <w:hyperlink r:id="rId6" w:tgtFrame="_blank" w:history="1">
        <w:r w:rsidRPr="00CE730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просвещения РФ от 11 декабря 2020 г. № 712 "О внесении изменений в некоторые федеральные государственные образовательные стандарты общего образования по вопросам воспитания обучающихся"</w:t>
        </w:r>
      </w:hyperlink>
      <w:r w:rsidRPr="00CE7304">
        <w:rPr>
          <w:rFonts w:ascii="Times New Roman" w:hAnsi="Times New Roman" w:cs="Times New Roman"/>
          <w:sz w:val="24"/>
          <w:szCs w:val="24"/>
        </w:rPr>
        <w:t>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сентября 2020 года N 28.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24.03.2021 № 10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утвержденные постановлением Главного государственного санитарного врача Российской Федерации от 30.06.2020 № 16";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России от 06.10.2009 N 373 (ред. от 11.12.2020)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от 17 декабря 2010 г. N 1897 «Об утверждении и введении в действие федерального государственного образовательного стандарта основного общего образования (Список изменяющих документов (в ред. Приказа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России от 29.12.2014 N 1644);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Устав М</w:t>
      </w:r>
      <w:r w:rsidR="002F6D17">
        <w:rPr>
          <w:rFonts w:ascii="Times New Roman" w:hAnsi="Times New Roman" w:cs="Times New Roman"/>
          <w:sz w:val="24"/>
          <w:szCs w:val="24"/>
        </w:rPr>
        <w:t>Б</w:t>
      </w:r>
      <w:r w:rsidRPr="00CE7304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2F6D17">
        <w:rPr>
          <w:rFonts w:ascii="Times New Roman" w:hAnsi="Times New Roman" w:cs="Times New Roman"/>
          <w:sz w:val="24"/>
          <w:szCs w:val="24"/>
        </w:rPr>
        <w:t>Творишинская</w:t>
      </w:r>
      <w:proofErr w:type="spellEnd"/>
      <w:r w:rsidR="002F6D17">
        <w:rPr>
          <w:rFonts w:ascii="Times New Roman" w:hAnsi="Times New Roman" w:cs="Times New Roman"/>
          <w:sz w:val="24"/>
          <w:szCs w:val="24"/>
        </w:rPr>
        <w:t xml:space="preserve"> </w:t>
      </w:r>
      <w:r w:rsidRPr="00CE7304">
        <w:rPr>
          <w:rFonts w:ascii="Times New Roman" w:hAnsi="Times New Roman" w:cs="Times New Roman"/>
          <w:sz w:val="24"/>
          <w:szCs w:val="24"/>
        </w:rPr>
        <w:t>СОШ;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Конвенция о правах ребёнка</w:t>
      </w:r>
      <w:r w:rsidR="002F6D17">
        <w:rPr>
          <w:rFonts w:ascii="Times New Roman" w:hAnsi="Times New Roman" w:cs="Times New Roman"/>
          <w:sz w:val="24"/>
          <w:szCs w:val="24"/>
        </w:rPr>
        <w:t xml:space="preserve"> </w:t>
      </w:r>
      <w:r w:rsidRPr="00CE7304">
        <w:rPr>
          <w:rFonts w:ascii="Times New Roman" w:hAnsi="Times New Roman" w:cs="Times New Roman"/>
          <w:sz w:val="24"/>
          <w:szCs w:val="24"/>
        </w:rPr>
        <w:t>(1989г.).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Программа воспитания (далее – программа воспитания) – М</w:t>
      </w:r>
      <w:r w:rsidR="002F6D17">
        <w:rPr>
          <w:rFonts w:ascii="Times New Roman" w:hAnsi="Times New Roman" w:cs="Times New Roman"/>
          <w:sz w:val="24"/>
          <w:szCs w:val="24"/>
        </w:rPr>
        <w:t>Б</w:t>
      </w:r>
      <w:r w:rsidRPr="00CE7304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2F6D17">
        <w:rPr>
          <w:rFonts w:ascii="Times New Roman" w:hAnsi="Times New Roman" w:cs="Times New Roman"/>
          <w:sz w:val="24"/>
          <w:szCs w:val="24"/>
        </w:rPr>
        <w:t>Творишинская</w:t>
      </w:r>
      <w:proofErr w:type="spellEnd"/>
      <w:r w:rsidR="002F6D17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реализующей образовательные программы начального общего, основного общего, </w:t>
      </w:r>
      <w:r w:rsidRPr="00CE7304">
        <w:rPr>
          <w:rFonts w:ascii="Times New Roman" w:hAnsi="Times New Roman" w:cs="Times New Roman"/>
          <w:sz w:val="24"/>
          <w:szCs w:val="24"/>
        </w:rPr>
        <w:lastRenderedPageBreak/>
        <w:t xml:space="preserve">среднего общего образования направлена на решение проблем гармоничного вхождения обучающихся в социальный мир и налаживания ответственных взаимоотношений </w:t>
      </w:r>
      <w:r w:rsidR="002F6D17">
        <w:rPr>
          <w:rFonts w:ascii="Times New Roman" w:hAnsi="Times New Roman" w:cs="Times New Roman"/>
          <w:sz w:val="24"/>
          <w:szCs w:val="24"/>
        </w:rPr>
        <w:t xml:space="preserve"> </w:t>
      </w:r>
      <w:r w:rsidRPr="00CE7304">
        <w:rPr>
          <w:rFonts w:ascii="Times New Roman" w:hAnsi="Times New Roman" w:cs="Times New Roman"/>
          <w:sz w:val="24"/>
          <w:szCs w:val="24"/>
        </w:rPr>
        <w:t xml:space="preserve">с окружающими их людьми.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 xml:space="preserve">Программа показывает, каким образом педагогические работники (учитель, классный руководитель, заместитель директора по воспитательной работе, старший вожатый, воспитатель, куратор,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и т.п.) наставники, могут реализовать воспитательный потенциал их совместной с обучающимися деятельности и тем самым сделать свою школу воспитывающей организацией.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государственными образовательными стандартами (далее – ФГОС)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Программа воспитания – это не перечень обязательных для школы мероприятий, а описание системы возможных форм и методов работы с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>.</w:t>
      </w:r>
    </w:p>
    <w:p w:rsidR="00F35675" w:rsidRPr="00CE7304" w:rsidRDefault="002F6D17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программе воспитания </w:t>
      </w:r>
      <w:r w:rsidR="00F35675" w:rsidRPr="00CE7304">
        <w:rPr>
          <w:rFonts w:ascii="Times New Roman" w:hAnsi="Times New Roman" w:cs="Times New Roman"/>
          <w:sz w:val="24"/>
          <w:szCs w:val="24"/>
        </w:rPr>
        <w:t xml:space="preserve"> прилагается ежегодный календарный план воспитательной работы.</w:t>
      </w:r>
    </w:p>
    <w:p w:rsidR="00F3567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- программа не является инструментом воспитания: обучающегося воспитывает не документ, а педагогический работник – своими действиями, словами, отношениями. Программа лишь позволяет педагогическим работникам скоординировать свои усилия, направленные на воспитание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>. Участники образовательных отношений выступают как субъекты, т.е. активные равноправные участники.</w:t>
      </w:r>
    </w:p>
    <w:p w:rsidR="00B65679" w:rsidRPr="00CE7304" w:rsidRDefault="00B65679" w:rsidP="00F35675">
      <w:pPr>
        <w:rPr>
          <w:rFonts w:ascii="Times New Roman" w:hAnsi="Times New Roman" w:cs="Times New Roman"/>
          <w:sz w:val="24"/>
          <w:szCs w:val="24"/>
        </w:rPr>
      </w:pPr>
    </w:p>
    <w:p w:rsidR="00F35675" w:rsidRPr="00B65679" w:rsidRDefault="00F35675" w:rsidP="00B6567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79">
        <w:rPr>
          <w:rFonts w:ascii="Times New Roman" w:hAnsi="Times New Roman" w:cs="Times New Roman"/>
          <w:b/>
          <w:sz w:val="24"/>
          <w:szCs w:val="24"/>
        </w:rPr>
        <w:t xml:space="preserve"> ОСНОВНЫЕ РАЗДЕЛЫ ПРОГРАММЫ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Процесс воспитания в образовательной организации основывается на следующих принципах взаимодействия педагогических работников и обучающихся: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t>-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обучающихся</w:t>
      </w:r>
      <w:r w:rsidR="00915475">
        <w:rPr>
          <w:rFonts w:ascii="Times New Roman" w:hAnsi="Times New Roman" w:cs="Times New Roman"/>
          <w:sz w:val="24"/>
          <w:szCs w:val="24"/>
        </w:rPr>
        <w:t xml:space="preserve"> </w:t>
      </w:r>
      <w:r w:rsidRPr="00CE7304">
        <w:rPr>
          <w:rFonts w:ascii="Times New Roman" w:hAnsi="Times New Roman" w:cs="Times New Roman"/>
          <w:sz w:val="24"/>
          <w:szCs w:val="24"/>
        </w:rPr>
        <w:t xml:space="preserve">и педагогических работников </w:t>
      </w:r>
      <w:r w:rsidRPr="00CE7304">
        <w:rPr>
          <w:rFonts w:ascii="Times New Roman" w:hAnsi="Times New Roman" w:cs="Times New Roman"/>
          <w:sz w:val="24"/>
          <w:szCs w:val="24"/>
        </w:rPr>
        <w:lastRenderedPageBreak/>
        <w:t>яркими и содержательными событиями, общими позитивными эмоциями и доверительными отношениями друг к другу;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системность, целесообразность и не</w:t>
      </w:r>
      <w:r w:rsidR="00915475">
        <w:rPr>
          <w:rFonts w:ascii="Times New Roman" w:hAnsi="Times New Roman" w:cs="Times New Roman"/>
          <w:sz w:val="24"/>
          <w:szCs w:val="24"/>
        </w:rPr>
        <w:t xml:space="preserve"> </w:t>
      </w:r>
      <w:r w:rsidRPr="00CE7304">
        <w:rPr>
          <w:rFonts w:ascii="Times New Roman" w:hAnsi="Times New Roman" w:cs="Times New Roman"/>
          <w:sz w:val="24"/>
          <w:szCs w:val="24"/>
        </w:rPr>
        <w:t>шаблонность воспитания как условия его эффективности.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педагогических работников;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важной чертой каждого ключевого дела и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в проведении общешкольных дел отсутствует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="00B341C7">
        <w:rPr>
          <w:rFonts w:ascii="Times New Roman" w:hAnsi="Times New Roman" w:cs="Times New Roman"/>
          <w:sz w:val="24"/>
          <w:szCs w:val="24"/>
        </w:rPr>
        <w:t xml:space="preserve"> </w:t>
      </w:r>
      <w:r w:rsidRPr="00CE7304">
        <w:rPr>
          <w:rFonts w:ascii="Times New Roman" w:hAnsi="Times New Roman" w:cs="Times New Roman"/>
          <w:sz w:val="24"/>
          <w:szCs w:val="24"/>
        </w:rPr>
        <w:t>классное и меж</w:t>
      </w:r>
      <w:r w:rsidR="00B341C7">
        <w:rPr>
          <w:rFonts w:ascii="Times New Roman" w:hAnsi="Times New Roman" w:cs="Times New Roman"/>
          <w:sz w:val="24"/>
          <w:szCs w:val="24"/>
        </w:rPr>
        <w:t xml:space="preserve"> </w:t>
      </w:r>
      <w:r w:rsidRPr="00CE7304">
        <w:rPr>
          <w:rFonts w:ascii="Times New Roman" w:hAnsi="Times New Roman" w:cs="Times New Roman"/>
          <w:sz w:val="24"/>
          <w:szCs w:val="24"/>
        </w:rPr>
        <w:t>возрастное взаимодействие обучающихся, а также их социальная активность;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педагогические работники школы ориентированы на формирование коллективов в рамках ш</w:t>
      </w:r>
      <w:r w:rsidR="00B341C7">
        <w:rPr>
          <w:rFonts w:ascii="Times New Roman" w:hAnsi="Times New Roman" w:cs="Times New Roman"/>
          <w:sz w:val="24"/>
          <w:szCs w:val="24"/>
        </w:rPr>
        <w:t xml:space="preserve">кольных классов, кружков, </w:t>
      </w:r>
      <w:r w:rsidRPr="00CE7304">
        <w:rPr>
          <w:rFonts w:ascii="Times New Roman" w:hAnsi="Times New Roman" w:cs="Times New Roman"/>
          <w:sz w:val="24"/>
          <w:szCs w:val="24"/>
        </w:rPr>
        <w:t xml:space="preserve"> секций и иных детских объединений, на установление в них доброжелательных и товарищеских взаимоотношений;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защитную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>, личностно развивающую, ор</w:t>
      </w:r>
      <w:r w:rsidR="00B341C7">
        <w:rPr>
          <w:rFonts w:ascii="Times New Roman" w:hAnsi="Times New Roman" w:cs="Times New Roman"/>
          <w:sz w:val="24"/>
          <w:szCs w:val="24"/>
        </w:rPr>
        <w:t xml:space="preserve">ганизационную, посредническую </w:t>
      </w:r>
      <w:r w:rsidRPr="00CE7304">
        <w:rPr>
          <w:rFonts w:ascii="Times New Roman" w:hAnsi="Times New Roman" w:cs="Times New Roman"/>
          <w:sz w:val="24"/>
          <w:szCs w:val="24"/>
        </w:rPr>
        <w:t xml:space="preserve"> функции.</w:t>
      </w:r>
    </w:p>
    <w:p w:rsidR="00F35675" w:rsidRPr="0087027B" w:rsidRDefault="00B65679" w:rsidP="00B341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27B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F35675" w:rsidRPr="0087027B">
        <w:rPr>
          <w:rFonts w:ascii="Times New Roman" w:hAnsi="Times New Roman" w:cs="Times New Roman"/>
          <w:b/>
          <w:sz w:val="32"/>
          <w:szCs w:val="32"/>
        </w:rPr>
        <w:t>Цель и задачи воспитания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человек).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Общая цель воспитания в общеобразовательной организации - личностное развитие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>, проявляющееся: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lastRenderedPageBreak/>
        <w:t>- в усвоении ими знаний основных норм, которые общество выработало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на основе этих ценностей (то есть, в усвоении ими социально значимых знаний);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в развитии их позитивных отношений к этим общественным ценностям (т.е. в развитии их социально значимых отношений);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в приобретении ими соответствующего этим ценностям опыта поведения, опыта применения сформированных знаний и отношений на практике (т. е. в приобретении ими опыта осуществления социально значимых дел).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Данная цель ориентирует педагогических работников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B65679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Конкретизация общей цели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чуть большее внимание на разных уровнях общего образования.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В воспитании обучающихся младшего школьного возраста (уровень начального общего образования) таким целевым приоритетом является: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Выделение данного приоритета связано с особенностями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Приоритетом в воспитании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 является: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домашнюю работу, помогая старшим;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знать и любить свою Родину – свой родной дом, двор, улицу, город, село, свою страну;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lastRenderedPageBreak/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подкармливать птиц в морозные зимы;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не засорять бытовым мусором улицы, леса, водоемы);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проявлять миролюбие – не затевать конфликтов и стремиться решать спорные вопросы, не прибегая к силе;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быть вежливым и опрятным, скромным и приветливым;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соблюдать правила личной гигиены, режим дня, вести здоровый образ жизни;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уметь сопереживать, проявлять сострадание к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попавшим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в беду;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стремиться устанавливать хорошие отношения с другими людьми;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уметь прощать обиды, защищать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>, по мере возможности помогать нуждающимся в этом людям;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быть уверенным в себе, открытым и общительным, не стесняться быть в чем-то непохожим на других ребят;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2. В воспитании обучающихся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Приоритетом в воспитании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подросткового возраста является: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 семье как главной опоре в жизни человека и источнику его счастья;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lastRenderedPageBreak/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взаимоподдерживающие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самореализующимся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личностям, отвечающим за свое собственное будущее.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3. В воспитании обучающихся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Выделение данного приоритета связано с особенностями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приобрести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в том числе и в школе. </w:t>
      </w:r>
      <w:r w:rsidRPr="00CE7304">
        <w:rPr>
          <w:rFonts w:ascii="Times New Roman" w:hAnsi="Times New Roman" w:cs="Times New Roman"/>
          <w:sz w:val="24"/>
          <w:szCs w:val="24"/>
        </w:rPr>
        <w:lastRenderedPageBreak/>
        <w:t xml:space="preserve">Важно, чтобы опыт оказался социально значимым, так как именно он поможет гармоничному вхождению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обучающихсяво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взрослую жизнь окружающего их общества.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Приоритетом в воспитании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юношеского возраста является: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дел, направленных на заботу о своей семье, родных и близких;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трудовой опыт, опыт участия в производственной практике;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природоохранных дел;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разрешения возникающих конфликтных ситуаций в школе, дома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или на улице;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самостоятельного приобретения новых знаний, проведения научных исследований, - опыт проектной деятельности;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ведения здорового образа жизни и заботы о здоровье других людей;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Приоритет – это то, чему педагогическим работникам, работающим с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конкретной возрастной категории, предстоит уделять большее, но не единственное внимание.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t>Добросовестная работа педагогических работников, направленная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путь в сложных поисках счастья для себя и окружающих его людей.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lastRenderedPageBreak/>
        <w:t>Достижению поставленной цели воспитания обучающихся будет способствовать решение следующих основных задач.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использовать в воспитании обучающихся возможности школьного урока, поддерживать использование на уроках интерактивных форм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занятийс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>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инициировать и поддерживать ученическое самоуправление – как на уровне школы, так и на уровне классных сообществ;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поддерживать деятельность функционирующих на базе школы детских общественных объединений и организаций;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t>- организовывать для обучающихся экскурсии, экспедиции, походы и реализовывать их воспитательный потенциал;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организовывать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>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организовать работу школьных медиа, реализовывать их воспитательный потенциал;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развивать предметно-эстетическую среду школы и реализовывать ее воспитательные возможности;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7A6CFC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</w:t>
      </w:r>
      <w:r w:rsidR="00AF6ED5">
        <w:rPr>
          <w:rFonts w:ascii="Times New Roman" w:hAnsi="Times New Roman" w:cs="Times New Roman"/>
          <w:sz w:val="24"/>
          <w:szCs w:val="24"/>
        </w:rPr>
        <w:t>иального поведения обучающихся.</w:t>
      </w:r>
    </w:p>
    <w:p w:rsidR="00F35675" w:rsidRPr="0087027B" w:rsidRDefault="007A6CFC" w:rsidP="007A6CFC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27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35675" w:rsidRPr="0087027B">
        <w:rPr>
          <w:rFonts w:ascii="Times New Roman" w:hAnsi="Times New Roman" w:cs="Times New Roman"/>
          <w:b/>
          <w:sz w:val="32"/>
          <w:szCs w:val="32"/>
        </w:rPr>
        <w:t>Виды, формы и содержание деятельности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М</w:t>
      </w:r>
      <w:r w:rsidR="007A6CFC">
        <w:rPr>
          <w:rFonts w:ascii="Times New Roman" w:hAnsi="Times New Roman" w:cs="Times New Roman"/>
          <w:sz w:val="24"/>
          <w:szCs w:val="24"/>
        </w:rPr>
        <w:t>Б</w:t>
      </w:r>
      <w:r w:rsidRPr="00CE7304">
        <w:rPr>
          <w:rFonts w:ascii="Times New Roman" w:hAnsi="Times New Roman" w:cs="Times New Roman"/>
          <w:sz w:val="24"/>
          <w:szCs w:val="24"/>
        </w:rPr>
        <w:t>ОУ</w:t>
      </w:r>
      <w:r w:rsidR="007A6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CFC">
        <w:rPr>
          <w:rFonts w:ascii="Times New Roman" w:hAnsi="Times New Roman" w:cs="Times New Roman"/>
          <w:sz w:val="24"/>
          <w:szCs w:val="24"/>
        </w:rPr>
        <w:t>Творишинской</w:t>
      </w:r>
      <w:proofErr w:type="spellEnd"/>
      <w:r w:rsidR="007A6CFC">
        <w:rPr>
          <w:rFonts w:ascii="Times New Roman" w:hAnsi="Times New Roman" w:cs="Times New Roman"/>
          <w:sz w:val="24"/>
          <w:szCs w:val="24"/>
        </w:rPr>
        <w:t xml:space="preserve">  СОШ</w:t>
      </w:r>
    </w:p>
    <w:p w:rsidR="00DD36FD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Каждое из них представлено в соответствующем модуле.</w:t>
      </w:r>
    </w:p>
    <w:p w:rsidR="00F35675" w:rsidRPr="00CE7304" w:rsidRDefault="0087027B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Этот  раздел  состоит</w:t>
      </w:r>
      <w:r w:rsidR="00F35675" w:rsidRPr="00CE7304">
        <w:rPr>
          <w:rFonts w:ascii="Times New Roman" w:hAnsi="Times New Roman" w:cs="Times New Roman"/>
          <w:sz w:val="24"/>
          <w:szCs w:val="24"/>
        </w:rPr>
        <w:t xml:space="preserve"> из нескольких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</w:t>
      </w:r>
    </w:p>
    <w:p w:rsidR="00F35675" w:rsidRPr="00CE7304" w:rsidRDefault="0087027B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35675" w:rsidRPr="00CE7304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улями </w:t>
      </w:r>
      <w:r w:rsidR="00F35675" w:rsidRPr="00CE7304">
        <w:rPr>
          <w:rFonts w:ascii="Times New Roman" w:hAnsi="Times New Roman" w:cs="Times New Roman"/>
          <w:sz w:val="24"/>
          <w:szCs w:val="24"/>
        </w:rPr>
        <w:t xml:space="preserve"> здесь являются: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«Классное руководство»;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«Школьный урок»;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«Курсы внеурочной деятельности»;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«Работа с родителями»;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«Самоуправление» и «Профориентация» (эти модули не являются инвариантными для образовательных организаций, реализующих только образовательные программы</w:t>
      </w:r>
      <w:r w:rsidR="0087027B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образования);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«Ключевые общешкольные дела»;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«Детские общественные объединения»;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«Школьные медиа»;</w:t>
      </w:r>
    </w:p>
    <w:p w:rsidR="00F3567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«Экскурсии, экспедиции, походы»;</w:t>
      </w:r>
    </w:p>
    <w:p w:rsidR="00D45DF0" w:rsidRDefault="00D45DF0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«Духовно-нравственное и военно-патриотическое воспитание»;</w:t>
      </w:r>
    </w:p>
    <w:p w:rsidR="00D45DF0" w:rsidRPr="00CE7304" w:rsidRDefault="00D45DF0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F6ED5">
        <w:rPr>
          <w:rFonts w:ascii="Times New Roman" w:hAnsi="Times New Roman" w:cs="Times New Roman"/>
          <w:sz w:val="24"/>
          <w:szCs w:val="24"/>
        </w:rPr>
        <w:t>Профилактика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7027B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«Организация предметно-эстетической среды».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884A2D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</w:t>
      </w:r>
    </w:p>
    <w:p w:rsidR="00884A2D" w:rsidRPr="00AF6ED5" w:rsidRDefault="00884A2D" w:rsidP="00AF6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D">
        <w:rPr>
          <w:rFonts w:ascii="Times New Roman" w:hAnsi="Times New Roman" w:cs="Times New Roman"/>
          <w:b/>
          <w:sz w:val="24"/>
          <w:szCs w:val="24"/>
        </w:rPr>
        <w:t>3.1. Модуль «Классно</w:t>
      </w:r>
      <w:r w:rsidR="00AF6ED5">
        <w:rPr>
          <w:rFonts w:ascii="Times New Roman" w:hAnsi="Times New Roman" w:cs="Times New Roman"/>
          <w:b/>
          <w:sz w:val="24"/>
          <w:szCs w:val="24"/>
        </w:rPr>
        <w:t>е руководство и наставничество»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Работа с классом: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инициирование и поддержка участия класса в общешкольных ключевых делах (школьные линейки, митинги, дни открытых дверей и т.д.), оказание необходимой помощи детям в их подготовке, проведении и анализе;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lastRenderedPageBreak/>
        <w:t xml:space="preserve">·  организация интересных и полезных для личностного развития ребенка совместных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с учащимися вверенного ему класса (реализуется в рамках внеурочной деятельности: познавательной, трудовой, спортивно-оздоровительной, духовно-нравственной, творческой,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проведение классных часов, уроков мужества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сплочение коллектива класса через: игры и тренинги на сплочение и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детей; регулярные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Индивидуальная работа с учащимися: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коррекция поведения ребенка через частные беседы с ним, его родителями или законными представителями, с другими учащимися класса; через включение в </w:t>
      </w:r>
      <w:r w:rsidRPr="00884A2D">
        <w:rPr>
          <w:rFonts w:ascii="Times New Roman" w:hAnsi="Times New Roman" w:cs="Times New Roman"/>
          <w:sz w:val="24"/>
          <w:szCs w:val="24"/>
        </w:rPr>
        <w:lastRenderedPageBreak/>
        <w:t>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Работа с учителями, преподающими в классе: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привлечение учителей к участию в родительских собраниях класса для объединения усилий в деле обучения и воспитания детей.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Работа с родителями учащихся или их законными представителями: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регулярное информирование родителей о школьных успехах и проблемах их детей, о жизни класса в целом;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привлечение членов семей школьников к организации и проведению дел класса;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организация на базе класса семейных праздников, конкурсов, соревнований, направлен</w:t>
      </w:r>
      <w:r w:rsidR="00702DEF">
        <w:rPr>
          <w:rFonts w:ascii="Times New Roman" w:hAnsi="Times New Roman" w:cs="Times New Roman"/>
          <w:sz w:val="24"/>
          <w:szCs w:val="24"/>
        </w:rPr>
        <w:t>ных на сплочение семьи и школы.</w:t>
      </w:r>
    </w:p>
    <w:p w:rsidR="00884A2D" w:rsidRPr="00AF6ED5" w:rsidRDefault="00884A2D" w:rsidP="00AF6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D">
        <w:rPr>
          <w:rFonts w:ascii="Times New Roman" w:hAnsi="Times New Roman" w:cs="Times New Roman"/>
          <w:b/>
          <w:sz w:val="24"/>
          <w:szCs w:val="24"/>
        </w:rPr>
        <w:t>Модуль 3.2. «Курсы внеурочной деятельности</w:t>
      </w:r>
      <w:r w:rsidR="00AF6ED5">
        <w:rPr>
          <w:rFonts w:ascii="Times New Roman" w:hAnsi="Times New Roman" w:cs="Times New Roman"/>
          <w:b/>
          <w:sz w:val="24"/>
          <w:szCs w:val="24"/>
        </w:rPr>
        <w:t xml:space="preserve"> и дополнительного образования»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>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-  вовлечение школьников в интересную и полезную для них деятельность, которая предоставит им возможность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-     создание в детских объединениях традиций, задающих их членам определенные социально значимые формы поведения;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lastRenderedPageBreak/>
        <w:t>-    поддержку в детских объединениях школьников с ярко выраженной лидерской позицией и установкой на сохранение и поддержание накопленных социально-значимых традиций;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- поощрение педагогами детских инициатив и детского самоуправления.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деятельности:</w:t>
      </w:r>
    </w:p>
    <w:p w:rsid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Познавательная деятельность.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Художественное творчество.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Туристско-краеведческая деятельность.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деятельность.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Трудовая деятельность.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</w:p>
    <w:p w:rsid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Игровая деятельность.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A2D" w:rsidRPr="00884A2D" w:rsidRDefault="00AF6ED5" w:rsidP="00AF6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3.3. Модуль «Школьный урок»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Воспитание является одной из важнейших составляющих образовательного процесса наряду с обучением. Дополняя друг друга, обучение и воспитание служат единой цели: целостному развитию личности школьника. Реализация школьными педагогами воспитательного потенциала урока предполагает следующее: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привлечение внимания школьников к ценностному аспекту изучаемых на уроках явлений, организация их работы с получаемой на уроке социально-значимой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организация шефства мотивированных и эрудированных учащихся над их неуспевающими одноклассниками, дающего школьникам социально-значимый опыт сотрудничества и взаимной помощи;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проведение предметных недель;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A2D">
        <w:rPr>
          <w:rFonts w:ascii="Times New Roman" w:hAnsi="Times New Roman" w:cs="Times New Roman"/>
          <w:sz w:val="24"/>
          <w:szCs w:val="24"/>
        </w:rPr>
        <w:t xml:space="preserve">·        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884A2D">
        <w:rPr>
          <w:rFonts w:ascii="Times New Roman" w:hAnsi="Times New Roman" w:cs="Times New Roman"/>
          <w:sz w:val="24"/>
          <w:szCs w:val="24"/>
        </w:rPr>
        <w:lastRenderedPageBreak/>
        <w:t xml:space="preserve">публичного выступления перед аудиторией, аргументирования и </w:t>
      </w:r>
      <w:r>
        <w:rPr>
          <w:rFonts w:ascii="Times New Roman" w:hAnsi="Times New Roman" w:cs="Times New Roman"/>
          <w:sz w:val="24"/>
          <w:szCs w:val="24"/>
        </w:rPr>
        <w:t>отстаивания своей точки зрения.</w:t>
      </w:r>
      <w:proofErr w:type="gramEnd"/>
    </w:p>
    <w:p w:rsidR="00884A2D" w:rsidRPr="00884A2D" w:rsidRDefault="00884A2D" w:rsidP="0088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D">
        <w:rPr>
          <w:rFonts w:ascii="Times New Roman" w:hAnsi="Times New Roman" w:cs="Times New Roman"/>
          <w:b/>
          <w:sz w:val="24"/>
          <w:szCs w:val="24"/>
        </w:rPr>
        <w:t>3.4. Модуль «Самоуправление»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Детское самоуправление в школе осуществляется через работу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РДШ.  В состав РДШ входят следующие действующие лидерские направления: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информационно-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гражданская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активаность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экологическое;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военно-патриотическое;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личностное развитие.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уровне школы: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через деятельность РДШ,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через деятельность Совета старшеклассников,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    через работу постоянно действующих школьных лидеров,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через деятельность созданной из наиболее авторитетных старшеклассников и курируемой школьным социальным педагогом группы по урегулированию конфликтных ситуаций в школе (Служба медиации)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через деятельность выборных по инициативе и предложениям учащихся класса командиров,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lastRenderedPageBreak/>
        <w:t>·         через деятельность выборных органов самоуправления, отвечающих за различные направления работы класса (например: сектор спортивных дел, сектор творческих дел, сектор работы с младшими ребятами);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    через вовлечение школьников в планирование, организацию, проведение и анализ общешкольных и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    через реализацию школьниками, взявшими на себя соответствующую роль, функций по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порядком и чистотой в классе, уходом за классной комнато</w:t>
      </w:r>
      <w:r>
        <w:rPr>
          <w:rFonts w:ascii="Times New Roman" w:hAnsi="Times New Roman" w:cs="Times New Roman"/>
          <w:sz w:val="24"/>
          <w:szCs w:val="24"/>
        </w:rPr>
        <w:t>й, комнатными растениями и т.п.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D">
        <w:rPr>
          <w:rFonts w:ascii="Times New Roman" w:hAnsi="Times New Roman" w:cs="Times New Roman"/>
          <w:b/>
          <w:sz w:val="24"/>
          <w:szCs w:val="24"/>
        </w:rPr>
        <w:t>3.5. Модуль «Детские общественные объединения»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 г.) «Об общественных объединениях» (ст. 5). Воспитание в детском общественном объединении осуществляется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>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    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, театрализаций и т.п.);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   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</w:t>
      </w:r>
      <w:r w:rsidRPr="00884A2D">
        <w:rPr>
          <w:rFonts w:ascii="Times New Roman" w:hAnsi="Times New Roman" w:cs="Times New Roman"/>
          <w:sz w:val="24"/>
          <w:szCs w:val="24"/>
        </w:rPr>
        <w:lastRenderedPageBreak/>
        <w:t xml:space="preserve">детского объединения, создания и поддержки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интернет-странички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детского объединения в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).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В образовательной организации действуют следующие де</w:t>
      </w:r>
      <w:r>
        <w:rPr>
          <w:rFonts w:ascii="Times New Roman" w:hAnsi="Times New Roman" w:cs="Times New Roman"/>
          <w:sz w:val="24"/>
          <w:szCs w:val="24"/>
        </w:rPr>
        <w:t>тские общественные объединения: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Российское движение школьников (РДШ) – общественн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государственная детско-юношеская организация, деятельность которой целиком сосредоточена на развитии и воспитании школьников;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«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», цель движения – вызвать интерес у подрастающего поколения к географии и истории Росс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народов, героев, выдающихся ученых и полководцев. В свободное от учебы время юнармейцы ведут работу по сохранению мемориалов, обелисков, несут вахту памяти, занимаются волонтерской деятельностью, принимают участие в крупных культурных и спортивных мероприятиях;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реализуется через курс внеурочной деятельности объединение «Я - волонтер». Главным приоритетом работы отряда волонтеров является помощь в адаптации к школьной жизни учащимся с ограниченными возможностями здоровья;</w:t>
      </w:r>
    </w:p>
    <w:p w:rsid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отряд «ЮИД», цель которого профилактика ДДТТ и пропаганда дорожной безопасности среди школьников.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«ЮСП» (юный страж порядка).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которого профилактика правонарушений среди  школьников.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D">
        <w:rPr>
          <w:rFonts w:ascii="Times New Roman" w:hAnsi="Times New Roman" w:cs="Times New Roman"/>
          <w:b/>
          <w:sz w:val="24"/>
          <w:szCs w:val="24"/>
        </w:rPr>
        <w:t>3.6. Модуль «Профориентация»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Эта работа осуществляется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>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циклы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профессионального будущего;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экскурсии администрацию города, дающие школьникам начальные представления об условиях работы людей, представляющих эти профессии;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посещение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lastRenderedPageBreak/>
        <w:t xml:space="preserve">·     совместное с педагогами изучение интернет ресурсов, посвященных выбору профессий, прохождение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онлай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тестирования, прохождение онлайн курсов по интересующим профессиям и направлениям образования;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участие в работе всероссийского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проекта «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»: просмотр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, участие в мастер-классах, посещение открытых уроках;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освоение школьниками основ профессии в рамках курса «Профессиональная ориентация и информационные технологии» по выбору, включенного в основную образовательную программу школы.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Центр образования цифрового и гуман</w:t>
      </w:r>
      <w:r>
        <w:rPr>
          <w:rFonts w:ascii="Times New Roman" w:hAnsi="Times New Roman" w:cs="Times New Roman"/>
          <w:sz w:val="24"/>
          <w:szCs w:val="24"/>
        </w:rPr>
        <w:t>итарного профиля «Точка роста».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D">
        <w:rPr>
          <w:rFonts w:ascii="Times New Roman" w:hAnsi="Times New Roman" w:cs="Times New Roman"/>
          <w:b/>
          <w:sz w:val="24"/>
          <w:szCs w:val="24"/>
        </w:rPr>
        <w:t>3.7. Модуль «</w:t>
      </w:r>
      <w:proofErr w:type="gramStart"/>
      <w:r w:rsidRPr="00884A2D"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 w:rsidRPr="00884A2D">
        <w:rPr>
          <w:rFonts w:ascii="Times New Roman" w:hAnsi="Times New Roman" w:cs="Times New Roman"/>
          <w:b/>
          <w:sz w:val="24"/>
          <w:szCs w:val="24"/>
        </w:rPr>
        <w:t xml:space="preserve"> и социальные медиа»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видео информации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школьная газета на страницах идет освещение наиболее интересных моментов жизни школы, популяризация общешкольных ключевых дел, кружков, секций, деятельности школьного ученического самоуправления;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школьный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интернет-группа – разновозрастное сообщество школьников и педагогов, поддерживающее интернет-сайт http://krutinskaya.depon72.ru/ школы и соответствующую группу в социальных сетях (https://vk.com/vagaischule)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участие школьников в конкурсах </w:t>
      </w:r>
      <w:r>
        <w:rPr>
          <w:rFonts w:ascii="Times New Roman" w:hAnsi="Times New Roman" w:cs="Times New Roman"/>
          <w:sz w:val="24"/>
          <w:szCs w:val="24"/>
        </w:rPr>
        <w:t>школьных медиа.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D">
        <w:rPr>
          <w:rFonts w:ascii="Times New Roman" w:hAnsi="Times New Roman" w:cs="Times New Roman"/>
          <w:b/>
          <w:sz w:val="24"/>
          <w:szCs w:val="24"/>
        </w:rPr>
        <w:t>3.8. Модуль «Ключевые общешкольные дела»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мероприятийный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</w:t>
      </w:r>
      <w:r w:rsidRPr="00884A2D">
        <w:rPr>
          <w:rFonts w:ascii="Times New Roman" w:hAnsi="Times New Roman" w:cs="Times New Roman"/>
          <w:sz w:val="24"/>
          <w:szCs w:val="24"/>
        </w:rPr>
        <w:lastRenderedPageBreak/>
        <w:t>характер воспитания, сводящийся к набору мероприятий, организуемых педагогами для детей.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  социальные проекты – ежегодные совместно разрабатываемые и реализуемые школьниками и педагогами творческие и исследовательские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работы в рамках проектной деятельности школы;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      экологической и трудовой направленности: «Зеленая школа», в субботниках, участие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Областной акции  «Спасите дерево».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 гражданско-патриотической направленности: уроки мужества, участие в митингах, линейках, акциях посвящённых Великой Отечественной войне, знаменательным датам России и Тюменской области, в акции «Георгиевская лента» и др.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организация общешкольного дня здоровья, в процессе мероприятий которого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A2D">
        <w:rPr>
          <w:rFonts w:ascii="Times New Roman" w:hAnsi="Times New Roman" w:cs="Times New Roman"/>
          <w:sz w:val="24"/>
          <w:szCs w:val="24"/>
        </w:rPr>
        <w:t>·          общешкольные праздники – ежегодно  проводимые творческие (театрализованные, музыкальные, литературные и т.п.) дела, связанные со  значимыми для детей и педагогов знаменательными датами и в которых  участвуют все классы школы.</w:t>
      </w:r>
      <w:proofErr w:type="gramEnd"/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 торжественные линейки, посвященные «Дню Знаний», «Последнему звонку» и т.п.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    проведение предметных недель;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церемонии награждения (по итогам года) школьников, родителей 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выбор и делегирование представителей классов в общешкольные советы, ответственных за подготовку общешкольных ключевых дел;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участие школьных классов в реализации общешкольных ключевых дел;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lastRenderedPageBreak/>
        <w:t>·   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884A2D" w:rsidRPr="00884A2D" w:rsidRDefault="00884A2D" w:rsidP="0088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вовлечение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индивидуальная помощь ребенку (при необходимости) в освоении навыков подготовки, проведения и анализа ключевых дел;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</w:t>
      </w:r>
      <w:r w:rsidR="00E16314">
        <w:rPr>
          <w:rFonts w:ascii="Times New Roman" w:hAnsi="Times New Roman" w:cs="Times New Roman"/>
          <w:sz w:val="24"/>
          <w:szCs w:val="24"/>
        </w:rPr>
        <w:t>или иной фрагмент общей работы.</w:t>
      </w:r>
    </w:p>
    <w:p w:rsidR="00884A2D" w:rsidRPr="00D45DF0" w:rsidRDefault="00884A2D" w:rsidP="00D4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2D">
        <w:rPr>
          <w:rFonts w:ascii="Times New Roman" w:hAnsi="Times New Roman" w:cs="Times New Roman"/>
          <w:b/>
          <w:sz w:val="24"/>
          <w:szCs w:val="24"/>
        </w:rPr>
        <w:t>3.9. Модуль «Духовно-нравственное и во</w:t>
      </w:r>
      <w:r w:rsidR="00D45DF0">
        <w:rPr>
          <w:rFonts w:ascii="Times New Roman" w:hAnsi="Times New Roman" w:cs="Times New Roman"/>
          <w:b/>
          <w:sz w:val="24"/>
          <w:szCs w:val="24"/>
        </w:rPr>
        <w:t>енно-патриотическое воспитание»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в МАОУ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Вагайская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СОШ является основным в программе воспитания школьников ввиду своей основной формирующей мировоззренческие аспекты функции. Девиз учащихся школы «За честь России я постою, в ученье трудно – легко в бою!».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Модуль духовно-нравственного воспитания представлен:</w:t>
      </w:r>
    </w:p>
    <w:p w:rsidR="00884A2D" w:rsidRPr="00884A2D" w:rsidRDefault="00884A2D" w:rsidP="00D45DF0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организация круглых столов муниципального уровня на военн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историческую тематику;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организация деятельности отрядов «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», СПК ДПВС «Медведь, тимуровских отрядов.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шефская помощь ветеранам труда, детям войны, одиноко проживающим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пенсинерам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акция «Бессмертный полк».</w:t>
      </w:r>
    </w:p>
    <w:p w:rsidR="00884A2D" w:rsidRPr="00884A2D" w:rsidRDefault="00884A2D" w:rsidP="00D45DF0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проведение митингов и акций, посвященных Памяти героев Отечества, посещение мемориальных комплексов;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организация общешкольных кинозалов в рамках программы «Мудрое кино».</w:t>
      </w:r>
    </w:p>
    <w:p w:rsidR="00884A2D" w:rsidRPr="00884A2D" w:rsidRDefault="00884A2D" w:rsidP="00D45DF0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lastRenderedPageBreak/>
        <w:t>·  организация встреч и бесед с представителями Совета Ветеранов, посещение мест памяти, музеев в рамках данных встреч;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проведение часа духовности в рамках цикла Уроков мужества на уровне младшего, среднего и старшего школьного звена;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проведение классных часов в рамках акций «Недели боевой славы», «Ветеран живёт рядом» и т.п.</w:t>
      </w:r>
    </w:p>
    <w:p w:rsidR="00884A2D" w:rsidRPr="00884A2D" w:rsidRDefault="00884A2D" w:rsidP="00D45DF0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вовлечение по возможности каждого ребенка в процесс духовно- нравственного и военно-патриотического воспитания в одной из возможных для них ролей: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индивидуальная помощь ребенку учителем в подготовке к конкурсам и проектам;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консультативная помощь ребенку (при необходимости) в вопросах освоения социальной морали, проведение индивидуальных бесед с психологом,</w:t>
      </w:r>
    </w:p>
    <w:p w:rsidR="00884A2D" w:rsidRPr="00884A2D" w:rsidRDefault="00D45DF0" w:rsidP="00884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учителем.</w:t>
      </w:r>
    </w:p>
    <w:p w:rsidR="00884A2D" w:rsidRPr="00D45DF0" w:rsidRDefault="00D45DF0" w:rsidP="00D4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DF0">
        <w:rPr>
          <w:rFonts w:ascii="Times New Roman" w:hAnsi="Times New Roman" w:cs="Times New Roman"/>
          <w:b/>
          <w:sz w:val="24"/>
          <w:szCs w:val="24"/>
        </w:rPr>
        <w:t>Модуль 3.10. «Профилактика»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Совместная деятельность педагогов,  школьников, родителей по направлению «Профилактика» включает в 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программа «Здоровье», направленная на профилактику потребления несовершеннолетними наркотических, токсических и других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веществ (ПАВ), алкогольной продукции,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обеспечение психологической безопасности для благополучного и безопасного детства, формирование жизнестойкости несовершеннолетних.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Общей причиной подросткового суицида является </w:t>
      </w:r>
      <w:proofErr w:type="gramStart"/>
      <w:r w:rsidRPr="00884A2D">
        <w:rPr>
          <w:rFonts w:ascii="Times New Roman" w:hAnsi="Times New Roman" w:cs="Times New Roman"/>
          <w:sz w:val="24"/>
          <w:szCs w:val="24"/>
        </w:rPr>
        <w:t>социально-психологическая</w:t>
      </w:r>
      <w:proofErr w:type="gramEnd"/>
      <w:r w:rsidRPr="0088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>, возникающая под влиянием острых психотравмирующих ситуаций;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областная акция «Внимание – дети!», направлена на повышение сознательности водителей, повышение безопасности дорожного движения и недопущения дорожно-транспортных происшествий с участием детей;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lastRenderedPageBreak/>
        <w:t>·  межведомственная профилактическая акция «Подросток дома и на улице»,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классные часы, беседы, диспуты, круглые столы, акции, выпуск информационных листовок;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привлечение школьников к проблеме межэтнических отношений, через организацию классных часов, круглых столов, мастер-классов;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участие педагогических работников, родителей обучающихся в рейдах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мониторинг ежедневной занятости учащихся, состоящих на всех видах профилактического учета;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заседание Совета профилактики;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коллективные и индивидуальные профилактические беседы с учащимися инспектором ПДН, наркологом, инспектором по охране детства;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спортивно-массовые мероприятия, направленные на пропаганду занятий спортом и здорового образа жизни;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ежегодный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подворовый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обход педагогическими работниками, целью которого является раннее выявление беспризорных и б</w:t>
      </w:r>
      <w:r w:rsidR="00E16314">
        <w:rPr>
          <w:rFonts w:ascii="Times New Roman" w:hAnsi="Times New Roman" w:cs="Times New Roman"/>
          <w:sz w:val="24"/>
          <w:szCs w:val="24"/>
        </w:rPr>
        <w:t>езнадзорных несовершеннолетних;</w:t>
      </w:r>
    </w:p>
    <w:p w:rsidR="00884A2D" w:rsidRPr="00D45DF0" w:rsidRDefault="00884A2D" w:rsidP="00D4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DF0">
        <w:rPr>
          <w:rFonts w:ascii="Times New Roman" w:hAnsi="Times New Roman" w:cs="Times New Roman"/>
          <w:b/>
          <w:sz w:val="24"/>
          <w:szCs w:val="24"/>
        </w:rPr>
        <w:t>3.11. Модуль «Экскурсии, экспедиции, походы»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 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на предприятие, на природу;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 исторические, биологические экспедиции, организуемые учителями и родителями школьников в другие города или села для изучения произошедших здесь исторических событий, имеющихся здесь природных и историко-культурных ландшаф</w:t>
      </w:r>
      <w:r w:rsidR="00D45DF0">
        <w:rPr>
          <w:rFonts w:ascii="Times New Roman" w:hAnsi="Times New Roman" w:cs="Times New Roman"/>
          <w:sz w:val="24"/>
          <w:szCs w:val="24"/>
        </w:rPr>
        <w:t>тов, флоры и фауны;</w:t>
      </w:r>
    </w:p>
    <w:p w:rsidR="00884A2D" w:rsidRPr="00D45DF0" w:rsidRDefault="00884A2D" w:rsidP="00D45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DF0">
        <w:rPr>
          <w:rFonts w:ascii="Times New Roman" w:hAnsi="Times New Roman" w:cs="Times New Roman"/>
          <w:b/>
          <w:sz w:val="24"/>
          <w:szCs w:val="24"/>
        </w:rPr>
        <w:lastRenderedPageBreak/>
        <w:t>3.12. Модуль «Работа с родителями»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групповом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родительские клубы,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работа специалистов по запросу родителей для решения острых конфликтных ситуаций;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 xml:space="preserve">·    помощь со стороны родителей в подготовке и проведении общешкольных  и  </w:t>
      </w:r>
      <w:proofErr w:type="spellStart"/>
      <w:r w:rsidRPr="00884A2D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884A2D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884A2D" w:rsidRPr="00884A2D" w:rsidRDefault="00884A2D" w:rsidP="00884A2D">
      <w:pPr>
        <w:rPr>
          <w:rFonts w:ascii="Times New Roman" w:hAnsi="Times New Roman" w:cs="Times New Roman"/>
          <w:sz w:val="24"/>
          <w:szCs w:val="24"/>
        </w:rPr>
      </w:pPr>
      <w:r w:rsidRPr="00884A2D">
        <w:rPr>
          <w:rFonts w:ascii="Times New Roman" w:hAnsi="Times New Roman" w:cs="Times New Roman"/>
          <w:sz w:val="24"/>
          <w:szCs w:val="24"/>
        </w:rPr>
        <w:t>·    индивидуальное консультирование c целью координации воспитательных усилий педагогов и родителей.</w:t>
      </w:r>
    </w:p>
    <w:p w:rsidR="00E16314" w:rsidRPr="00E16314" w:rsidRDefault="00E16314" w:rsidP="00E16314">
      <w:pPr>
        <w:rPr>
          <w:rFonts w:ascii="Times New Roman" w:hAnsi="Times New Roman" w:cs="Times New Roman"/>
          <w:sz w:val="24"/>
          <w:szCs w:val="24"/>
        </w:rPr>
      </w:pPr>
    </w:p>
    <w:p w:rsidR="00F35675" w:rsidRPr="00E9502E" w:rsidRDefault="00F35675" w:rsidP="008274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02E">
        <w:rPr>
          <w:rFonts w:ascii="Times New Roman" w:hAnsi="Times New Roman" w:cs="Times New Roman"/>
          <w:b/>
          <w:sz w:val="24"/>
          <w:szCs w:val="24"/>
        </w:rPr>
        <w:t>4. ОСНОВНЫЕ НАПРАВЛЕНИЯ</w:t>
      </w:r>
      <w:r w:rsidR="00827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02E">
        <w:rPr>
          <w:rFonts w:ascii="Times New Roman" w:hAnsi="Times New Roman" w:cs="Times New Roman"/>
          <w:b/>
          <w:sz w:val="24"/>
          <w:szCs w:val="24"/>
        </w:rPr>
        <w:t>САМОАНАЛИЗА ВОСПИТАТЕЛЬНОЙ РАБОТЫ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Самоанализ организуемой в школе воспитательной работы осуществляется</w:t>
      </w:r>
      <w:r w:rsidRPr="00CE7304">
        <w:rPr>
          <w:rFonts w:ascii="Times New Roman" w:hAnsi="Times New Roman" w:cs="Times New Roman"/>
          <w:sz w:val="24"/>
          <w:szCs w:val="24"/>
        </w:rPr>
        <w:br/>
        <w:t>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lastRenderedPageBreak/>
        <w:t>Основными принципами, на основе которых осуществляется самоанализ воспитательной работы в школе, являются: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педагогическим работникам, реализующим воспитательный процесс;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t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>:</w:t>
      </w:r>
    </w:p>
    <w:p w:rsidR="00F35675" w:rsidRPr="00827429" w:rsidRDefault="00F35675" w:rsidP="00F35675">
      <w:pPr>
        <w:rPr>
          <w:rFonts w:ascii="Times New Roman" w:hAnsi="Times New Roman" w:cs="Times New Roman"/>
          <w:b/>
          <w:sz w:val="24"/>
          <w:szCs w:val="24"/>
        </w:rPr>
      </w:pPr>
      <w:r w:rsidRPr="00827429">
        <w:rPr>
          <w:rFonts w:ascii="Times New Roman" w:hAnsi="Times New Roman" w:cs="Times New Roman"/>
          <w:b/>
          <w:sz w:val="24"/>
          <w:szCs w:val="24"/>
        </w:rPr>
        <w:t xml:space="preserve">1. Результаты воспитания, социализации и саморазвития </w:t>
      </w:r>
      <w:proofErr w:type="gramStart"/>
      <w:r w:rsidRPr="0082742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27429">
        <w:rPr>
          <w:rFonts w:ascii="Times New Roman" w:hAnsi="Times New Roman" w:cs="Times New Roman"/>
          <w:b/>
          <w:sz w:val="24"/>
          <w:szCs w:val="24"/>
        </w:rPr>
        <w:t>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каждого класса.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</w:t>
      </w:r>
      <w:r w:rsidRPr="00CE7304">
        <w:rPr>
          <w:rFonts w:ascii="Times New Roman" w:hAnsi="Times New Roman" w:cs="Times New Roman"/>
          <w:sz w:val="24"/>
          <w:szCs w:val="24"/>
        </w:rPr>
        <w:br/>
        <w:t>или педагогическом совете школы.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решить</w:t>
      </w:r>
      <w:r w:rsidRPr="00CE7304">
        <w:rPr>
          <w:rFonts w:ascii="Times New Roman" w:hAnsi="Times New Roman" w:cs="Times New Roman"/>
          <w:sz w:val="24"/>
          <w:szCs w:val="24"/>
        </w:rPr>
        <w:br/>
        <w:t xml:space="preserve">не удалось и почему;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новые проблемы появились, над чем далее предстоит работать педагогическому коллективу.</w:t>
      </w:r>
    </w:p>
    <w:p w:rsidR="00F35675" w:rsidRPr="00827429" w:rsidRDefault="00F35675" w:rsidP="00F35675">
      <w:pPr>
        <w:rPr>
          <w:rFonts w:ascii="Times New Roman" w:hAnsi="Times New Roman" w:cs="Times New Roman"/>
          <w:b/>
          <w:sz w:val="24"/>
          <w:szCs w:val="24"/>
        </w:rPr>
      </w:pPr>
      <w:r w:rsidRPr="00827429">
        <w:rPr>
          <w:rFonts w:ascii="Times New Roman" w:hAnsi="Times New Roman" w:cs="Times New Roman"/>
          <w:b/>
          <w:sz w:val="24"/>
          <w:szCs w:val="24"/>
        </w:rPr>
        <w:t>2. Состояние организуемой в школе совместной деятельности обучающихся и взрослых.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lastRenderedPageBreak/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827429" w:rsidRDefault="00F35675" w:rsidP="00F3567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связанных </w:t>
      </w:r>
    </w:p>
    <w:p w:rsidR="00F35675" w:rsidRPr="00CE7304" w:rsidRDefault="00827429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 </w:t>
      </w:r>
      <w:r w:rsidR="00F35675" w:rsidRPr="00CE7304">
        <w:rPr>
          <w:rFonts w:ascii="Times New Roman" w:hAnsi="Times New Roman" w:cs="Times New Roman"/>
          <w:sz w:val="24"/>
          <w:szCs w:val="24"/>
        </w:rPr>
        <w:t>- качеством проводимых общешкольных ключевых дел;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качеством совместной деятельности классных руководителей и их классов;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качеством организуемой в школе внеурочной деятельности;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качеством реализации личностно развивающего потенциала школьных уроков;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качеством существующего в школе ученического самоуправления;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качеством функционирующих на базе школы детских общественных объединений;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качеством проводимых в школе экскурсий, экспедиций, походов;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качеством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работы школы;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 xml:space="preserve">- качеством работы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медиа;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качеством организации предметно-эстетической среды школы;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- качеством взаимодействия школы и семей обучающихся.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i/>
          <w:iCs/>
          <w:sz w:val="24"/>
          <w:szCs w:val="24"/>
        </w:rPr>
        <w:t>Выводы: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i/>
          <w:iCs/>
          <w:sz w:val="24"/>
          <w:szCs w:val="24"/>
        </w:rPr>
        <w:t>Достижения:</w:t>
      </w:r>
    </w:p>
    <w:p w:rsidR="00F35675" w:rsidRDefault="00F35675" w:rsidP="00F3567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E7304">
        <w:rPr>
          <w:rFonts w:ascii="Times New Roman" w:hAnsi="Times New Roman" w:cs="Times New Roman"/>
          <w:i/>
          <w:iCs/>
          <w:sz w:val="24"/>
          <w:szCs w:val="24"/>
        </w:rPr>
        <w:t>Проблемы:</w:t>
      </w:r>
    </w:p>
    <w:p w:rsidR="00D45DF0" w:rsidRDefault="00D45DF0" w:rsidP="00F3567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45DF0" w:rsidRDefault="00D45DF0" w:rsidP="00F3567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45DF0" w:rsidRPr="00CE7304" w:rsidRDefault="00D45DF0" w:rsidP="00F35675">
      <w:pPr>
        <w:rPr>
          <w:rFonts w:ascii="Times New Roman" w:hAnsi="Times New Roman" w:cs="Times New Roman"/>
          <w:sz w:val="24"/>
          <w:szCs w:val="24"/>
        </w:rPr>
      </w:pPr>
    </w:p>
    <w:p w:rsidR="00F35675" w:rsidRPr="00827429" w:rsidRDefault="00F35675" w:rsidP="008274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429">
        <w:rPr>
          <w:rFonts w:ascii="Times New Roman" w:hAnsi="Times New Roman" w:cs="Times New Roman"/>
          <w:b/>
          <w:sz w:val="32"/>
          <w:szCs w:val="32"/>
        </w:rPr>
        <w:lastRenderedPageBreak/>
        <w:t>5. Ежегодный примерный календарный план воспитательной работы в М</w:t>
      </w:r>
      <w:r w:rsidR="00827429">
        <w:rPr>
          <w:rFonts w:ascii="Times New Roman" w:hAnsi="Times New Roman" w:cs="Times New Roman"/>
          <w:b/>
          <w:sz w:val="32"/>
          <w:szCs w:val="32"/>
        </w:rPr>
        <w:t>Б</w:t>
      </w:r>
      <w:r w:rsidRPr="00827429">
        <w:rPr>
          <w:rFonts w:ascii="Times New Roman" w:hAnsi="Times New Roman" w:cs="Times New Roman"/>
          <w:b/>
          <w:sz w:val="32"/>
          <w:szCs w:val="32"/>
        </w:rPr>
        <w:t xml:space="preserve">ОУ </w:t>
      </w:r>
      <w:proofErr w:type="spellStart"/>
      <w:r w:rsidR="00827429">
        <w:rPr>
          <w:rFonts w:ascii="Times New Roman" w:hAnsi="Times New Roman" w:cs="Times New Roman"/>
          <w:b/>
          <w:sz w:val="32"/>
          <w:szCs w:val="32"/>
        </w:rPr>
        <w:t>Творишинсая</w:t>
      </w:r>
      <w:proofErr w:type="spellEnd"/>
      <w:r w:rsidR="008274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7429">
        <w:rPr>
          <w:rFonts w:ascii="Times New Roman" w:hAnsi="Times New Roman" w:cs="Times New Roman"/>
          <w:b/>
          <w:sz w:val="32"/>
          <w:szCs w:val="32"/>
        </w:rPr>
        <w:t>СОШ  на 2021-22 учебный год</w:t>
      </w:r>
    </w:p>
    <w:p w:rsidR="00F35675" w:rsidRPr="00827429" w:rsidRDefault="00F35675" w:rsidP="008274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29">
        <w:rPr>
          <w:rFonts w:ascii="Times New Roman" w:hAnsi="Times New Roman" w:cs="Times New Roman"/>
          <w:b/>
          <w:sz w:val="24"/>
          <w:szCs w:val="24"/>
        </w:rPr>
        <w:t>Год народного искусства и нематериального культурного наследия народов.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7304">
        <w:rPr>
          <w:rFonts w:ascii="Times New Roman" w:hAnsi="Times New Roman" w:cs="Times New Roman"/>
          <w:sz w:val="24"/>
          <w:szCs w:val="24"/>
        </w:rPr>
        <w:t>(Президент РФ Владимир Путин поддержал идею провести в России Год народного искусства и нематериального культурного наследия народов.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Об этом он заявил на заседании Совета при Президенте РФ по межнациональным отношениям,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прошло в Нальчике. «Ранее уже предлагалось провести в России Год народного искусства и нематериального культурного наследия наших народов. Давайте так и сделаем, сделаем это в 2022 году», – сказал глава государства. Владимир Путин добавил, что важно хорошо и содержательно наполнить программу Года, учитывая особенности каждого региона. Министр культуры РФ Владимир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 xml:space="preserve"> поблагодарил Президента РФ и отметил, что этого решения ждали в регионах страны. «Это огромная радость для миллионов людей, которые занимаются народным творчеством, которые увлечены народным искусством по всей стране. 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 xml:space="preserve">Мы видим, что для людей это – дело, которому они посвящают всю свою жизнь, которое объединяет представителей самых разных поколений», – сказал Владимир </w:t>
      </w:r>
      <w:proofErr w:type="spellStart"/>
      <w:r w:rsidRPr="00CE7304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Pr="00CE7304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F35675" w:rsidRPr="00827429" w:rsidRDefault="00F35675" w:rsidP="00F35675">
      <w:pPr>
        <w:rPr>
          <w:rFonts w:ascii="Times New Roman" w:hAnsi="Times New Roman" w:cs="Times New Roman"/>
          <w:sz w:val="20"/>
          <w:szCs w:val="20"/>
        </w:rPr>
      </w:pPr>
      <w:r w:rsidRPr="00827429">
        <w:rPr>
          <w:rFonts w:ascii="Times New Roman" w:hAnsi="Times New Roman" w:cs="Times New Roman"/>
          <w:sz w:val="20"/>
          <w:szCs w:val="20"/>
        </w:rPr>
        <w:t>МОДУЛИ: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1. Модуль «Ключевые общешкольные дела»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2. Модуль «Классное руководство»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3. Модуль «Курсы внеурочной деятельности»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4. Модуль «Школьный урок»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5. Модуль «Самоуправление»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6. Модуль «Детские общественные объединения»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7. Модуль «Экскурсии, экспедиции, походы»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8. Модуль «Профориентация»</w:t>
      </w:r>
    </w:p>
    <w:p w:rsidR="00F35675" w:rsidRPr="00CE7304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9. Модуль «</w:t>
      </w:r>
      <w:proofErr w:type="gramStart"/>
      <w:r w:rsidRPr="00CE7304">
        <w:rPr>
          <w:rFonts w:ascii="Times New Roman" w:hAnsi="Times New Roman" w:cs="Times New Roman"/>
          <w:sz w:val="24"/>
          <w:szCs w:val="24"/>
        </w:rPr>
        <w:t>Школьные</w:t>
      </w:r>
      <w:proofErr w:type="gramEnd"/>
      <w:r w:rsidRPr="00CE7304">
        <w:rPr>
          <w:rFonts w:ascii="Times New Roman" w:hAnsi="Times New Roman" w:cs="Times New Roman"/>
          <w:sz w:val="24"/>
          <w:szCs w:val="24"/>
        </w:rPr>
        <w:t xml:space="preserve"> медиа»</w:t>
      </w:r>
    </w:p>
    <w:p w:rsidR="00F35675" w:rsidRPr="00CE7304" w:rsidRDefault="00E16314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Модуль «Духовно-нравственное и военно-патриотическое воспитание</w:t>
      </w:r>
      <w:r w:rsidR="00F35675" w:rsidRPr="00CE7304">
        <w:rPr>
          <w:rFonts w:ascii="Times New Roman" w:hAnsi="Times New Roman" w:cs="Times New Roman"/>
          <w:sz w:val="24"/>
          <w:szCs w:val="24"/>
        </w:rPr>
        <w:t>»</w:t>
      </w:r>
    </w:p>
    <w:p w:rsidR="00F35675" w:rsidRDefault="00F35675" w:rsidP="00F35675">
      <w:pPr>
        <w:rPr>
          <w:rFonts w:ascii="Times New Roman" w:hAnsi="Times New Roman" w:cs="Times New Roman"/>
          <w:sz w:val="24"/>
          <w:szCs w:val="24"/>
        </w:rPr>
      </w:pPr>
      <w:r w:rsidRPr="00CE7304">
        <w:rPr>
          <w:rFonts w:ascii="Times New Roman" w:hAnsi="Times New Roman" w:cs="Times New Roman"/>
          <w:sz w:val="24"/>
          <w:szCs w:val="24"/>
        </w:rPr>
        <w:t>11. Модуль «Работа с родителями»</w:t>
      </w:r>
    </w:p>
    <w:p w:rsidR="00E16314" w:rsidRPr="00CE7304" w:rsidRDefault="00E16314" w:rsidP="00F3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Модуль  «Профилактика»</w:t>
      </w:r>
    </w:p>
    <w:p w:rsidR="00827429" w:rsidRDefault="00827429" w:rsidP="00F35675">
      <w:pPr>
        <w:rPr>
          <w:rFonts w:ascii="Times New Roman" w:hAnsi="Times New Roman" w:cs="Times New Roman"/>
          <w:sz w:val="24"/>
          <w:szCs w:val="24"/>
        </w:rPr>
      </w:pPr>
    </w:p>
    <w:p w:rsidR="00827429" w:rsidRDefault="00827429" w:rsidP="00F35675">
      <w:pPr>
        <w:rPr>
          <w:rFonts w:ascii="Times New Roman" w:hAnsi="Times New Roman" w:cs="Times New Roman"/>
          <w:sz w:val="24"/>
          <w:szCs w:val="24"/>
        </w:rPr>
      </w:pPr>
    </w:p>
    <w:p w:rsidR="00827429" w:rsidRDefault="00827429" w:rsidP="00F35675">
      <w:pPr>
        <w:rPr>
          <w:rFonts w:ascii="Times New Roman" w:hAnsi="Times New Roman" w:cs="Times New Roman"/>
          <w:sz w:val="24"/>
          <w:szCs w:val="24"/>
        </w:rPr>
      </w:pPr>
    </w:p>
    <w:p w:rsidR="00827429" w:rsidRDefault="00827429" w:rsidP="00F356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070"/>
        <w:gridCol w:w="2769"/>
        <w:gridCol w:w="2352"/>
      </w:tblGrid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F06C1" w:rsidRPr="008F06C1" w:rsidRDefault="008F06C1" w:rsidP="008F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ВОСПИТАТЕЛЬНОЙ РАБОТЫ ШКОЛЫ</w:t>
            </w:r>
          </w:p>
          <w:p w:rsidR="008F06C1" w:rsidRPr="008F06C1" w:rsidRDefault="008F06C1" w:rsidP="008F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2020-2021 УЧЕБНЫЙ ГОД</w:t>
            </w:r>
          </w:p>
          <w:p w:rsidR="008F06C1" w:rsidRPr="008F06C1" w:rsidRDefault="008F06C1" w:rsidP="008F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11 КЛАССЫ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1.09.20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  и гражданской защиты детей (по профилактике ДДТТ, пожарной безопасности, экстремизма, терроризма, разработка   схемы-маршрута «Дом-школа-дом», учебно-тренировочная  эвакуация учащихся из здания), акция «Внимание дети»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руководители, руководитель ДЮП, отряда ЮИД, учитель ОБЖ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День солидарности  борьбы с терроризмом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Урок памяти (Филонов АГ)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педагог-организатор, классные 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Сила РДШ (Русский силомер)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«Золотая осень»:  Конкурс рисунков. Праздник Осени. Конкурс поделок из природного и бросового материала, осенний бал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шахматам и шашкам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Месячник «Мы за ЗОЖ»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заместитель директора по УВР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взаимодействия семьи и школы: выставка рисунков, фотографий, акции по поздравлению мам с Днем матери, конкурсная программа «Мама, папа, я – отличная 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семья!», беседы, общешкольное родительское собрание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«Доброе сердце» (в рамках дня инвалида).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Отечества, День неизвестного солдата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Эстафета с элементами баскетбола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Вечер встречи школьных друзей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гражданского и патриотического воспитания: военно-патриотическая игра  «Зарница», фестиваль патриотической песни,  акция по поздравлению пап и дедушек, мальчиков, 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рисунков, Уроки мужества, «Один день военной жизни».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</w:t>
            </w:r>
            <w:proofErr w:type="spell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Валентинка</w:t>
            </w:r>
            <w:proofErr w:type="spell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Лыжные соревнования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безопасности:  «Единый урок ОБЖ», инструктажи.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УВР, педаго</w:t>
            </w: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по ОФП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нравственного воспитания  и «Вахта памяти»: «Спешите делать добрые дела», Весенняя неделя добра, «Георгиевская лента», конкурс рисунков о войне.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педагог-организатор, учителя истории,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День космонавтики: конкурс рисунков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астрономии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эстафета, посвященная 9 мая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День Победы: акции «Бессмертный полк», «С праздником, ветеран!», концерт в ДК, проект «Окна Победы»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педагог-организатор, учителя истории, классные 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семьи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Военные учебные сборы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Согласно расписанию и программам внеурочной деятельности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323CF" w:rsidRDefault="008F06C1" w:rsidP="008F06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«Самоуправление»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  классов, распределение обязанностей.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«Профориентация</w:t>
            </w:r>
            <w:r w:rsidRPr="008F06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профориентаций в школе: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</w:t>
            </w:r>
            <w:proofErr w:type="gramStart"/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</w:t>
            </w:r>
            <w:proofErr w:type="gramEnd"/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социальные медиа»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 рассказов, стихов, сказок, репортажей на странице официального сайта и в ВК.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Акция «Зелёный класс»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«Детский орден милосердия»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«Дарите книги с любовью»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 (ряд мероприятий, осуществляемых каждым классом:</w:t>
            </w:r>
            <w:proofErr w:type="gram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«Чистый поселок - чистая планета», «Памяти павших», 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Экскурсии, походы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Посещение концертов в Доме культуры поселка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Экскур</w:t>
            </w:r>
            <w:r w:rsidR="008323CF">
              <w:rPr>
                <w:rFonts w:ascii="Times New Roman" w:hAnsi="Times New Roman" w:cs="Times New Roman"/>
                <w:sz w:val="24"/>
                <w:szCs w:val="24"/>
              </w:rPr>
              <w:t>сия в музейную Комнату боевой Славы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музейной комнаты 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обелисков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мероприятий: </w:t>
            </w: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«Бессмертный полк»,  «Весёлые старты», новогодний утренник, «Мама, папа, я – отличная семья!», «Детский орден милосердия», классные «огоньки» и др.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группу ВК, родительские сообщества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3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 с детьми походы, экскурсии.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323CF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6C1" w:rsidRPr="008F06C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По плану классных руководителей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06C1" w:rsidRPr="008F06C1" w:rsidTr="008F06C1">
        <w:trPr>
          <w:jc w:val="center"/>
        </w:trPr>
        <w:tc>
          <w:tcPr>
            <w:tcW w:w="3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неблагополучными  семьями  по вопросам воспитания, обучения детей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 и наставничество»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по планам работы</w:t>
            </w:r>
            <w:proofErr w:type="gramEnd"/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руководителей)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«Школьный урок»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по планам работы учителей-предметников)</w:t>
            </w:r>
            <w:proofErr w:type="gramEnd"/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«Духовно-нравственное и патриотическое воспитание»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плану мероприятий по реализации государственной программы «Патриотическое воспитание», плана деятельности отряда </w:t>
            </w:r>
            <w:proofErr w:type="spell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СПК ДПВС «Медведь»)</w:t>
            </w:r>
            <w:proofErr w:type="gramEnd"/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6C1" w:rsidRPr="008F06C1" w:rsidTr="008F06C1">
        <w:trPr>
          <w:jc w:val="center"/>
        </w:trPr>
        <w:tc>
          <w:tcPr>
            <w:tcW w:w="1038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F06C1" w:rsidRPr="008F06C1" w:rsidRDefault="008F06C1" w:rsidP="0083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«Профилактика»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sz w:val="24"/>
                <w:szCs w:val="24"/>
              </w:rPr>
              <w:t>(согласно плану совместных мероприятий с ПДН ОВД, КДН и ЗП, программу «Здоровье, совместному плану мероприятий по профилактике пожарной безопасности с дружинами юных пожарных, совместному плану с ОГИБДД, программе «Профилактика экстремизма, гармонизации межэтнических отношений, недопущения проявлению фактов национализма и ксенофобии среди несовершеннолетних»)</w:t>
            </w:r>
          </w:p>
          <w:p w:rsidR="008F06C1" w:rsidRPr="008F06C1" w:rsidRDefault="008F06C1" w:rsidP="008F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F06C1" w:rsidRPr="008F06C1" w:rsidRDefault="008F06C1" w:rsidP="008F06C1">
      <w:pPr>
        <w:rPr>
          <w:rFonts w:ascii="Times New Roman" w:hAnsi="Times New Roman" w:cs="Times New Roman"/>
          <w:sz w:val="24"/>
          <w:szCs w:val="24"/>
        </w:rPr>
      </w:pPr>
    </w:p>
    <w:p w:rsidR="00827429" w:rsidRDefault="00827429" w:rsidP="00F35675">
      <w:pPr>
        <w:rPr>
          <w:rFonts w:ascii="Times New Roman" w:hAnsi="Times New Roman" w:cs="Times New Roman"/>
          <w:sz w:val="24"/>
          <w:szCs w:val="24"/>
        </w:rPr>
      </w:pPr>
    </w:p>
    <w:p w:rsidR="00F35675" w:rsidRPr="00CE7304" w:rsidRDefault="00F356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5675" w:rsidRPr="00CE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A03"/>
    <w:multiLevelType w:val="hybridMultilevel"/>
    <w:tmpl w:val="448617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547F7"/>
    <w:multiLevelType w:val="hybridMultilevel"/>
    <w:tmpl w:val="5A28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75"/>
    <w:rsid w:val="000D68BA"/>
    <w:rsid w:val="002F6D17"/>
    <w:rsid w:val="00702DEF"/>
    <w:rsid w:val="007A6CFC"/>
    <w:rsid w:val="00827429"/>
    <w:rsid w:val="008323CF"/>
    <w:rsid w:val="0087027B"/>
    <w:rsid w:val="00884A2D"/>
    <w:rsid w:val="00890FB9"/>
    <w:rsid w:val="008F06C1"/>
    <w:rsid w:val="00915475"/>
    <w:rsid w:val="009F16B2"/>
    <w:rsid w:val="00AF6ED5"/>
    <w:rsid w:val="00B341C7"/>
    <w:rsid w:val="00B65679"/>
    <w:rsid w:val="00CE7304"/>
    <w:rsid w:val="00D45DF0"/>
    <w:rsid w:val="00DD36FD"/>
    <w:rsid w:val="00DE357D"/>
    <w:rsid w:val="00E16314"/>
    <w:rsid w:val="00E9502E"/>
    <w:rsid w:val="00F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F35675"/>
  </w:style>
  <w:style w:type="character" w:customStyle="1" w:styleId="article-stat-tipvalue">
    <w:name w:val="article-stat-tip__value"/>
    <w:basedOn w:val="a0"/>
    <w:rsid w:val="00F35675"/>
  </w:style>
  <w:style w:type="paragraph" w:customStyle="1" w:styleId="article-renderblock">
    <w:name w:val="article-render__block"/>
    <w:basedOn w:val="a"/>
    <w:rsid w:val="00F3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356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5675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B65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F35675"/>
  </w:style>
  <w:style w:type="character" w:customStyle="1" w:styleId="article-stat-tipvalue">
    <w:name w:val="article-stat-tip__value"/>
    <w:basedOn w:val="a0"/>
    <w:rsid w:val="00F35675"/>
  </w:style>
  <w:style w:type="paragraph" w:customStyle="1" w:styleId="article-renderblock">
    <w:name w:val="article-render__block"/>
    <w:basedOn w:val="a"/>
    <w:rsid w:val="00F3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356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5675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B6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0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311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0142312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10067</Words>
  <Characters>57387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2021-08-27T14:21:00Z</dcterms:created>
  <dcterms:modified xsi:type="dcterms:W3CDTF">2021-08-28T02:09:00Z</dcterms:modified>
</cp:coreProperties>
</file>